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14F" w:rsidRDefault="00E03E06">
      <w:r>
        <w:rPr>
          <w:rFonts w:ascii="標楷體" w:eastAsia="標楷體" w:hAnsi="標楷體"/>
          <w:b/>
        </w:rPr>
        <w:t>附件二-1(至少三項活動，一為配合全民國防教育日，一為防空演習，另一為平時宣導)</w:t>
      </w:r>
    </w:p>
    <w:p w:rsidR="00DC414F" w:rsidRDefault="00E03E06">
      <w:pPr>
        <w:jc w:val="center"/>
      </w:pPr>
      <w:r>
        <w:rPr>
          <w:rFonts w:ascii="標楷體" w:eastAsia="標楷體" w:hAnsi="標楷體"/>
          <w:b/>
          <w:sz w:val="28"/>
          <w:szCs w:val="28"/>
        </w:rPr>
        <w:t>彰化縣南興國民小學</w:t>
      </w:r>
      <w:r w:rsidR="005C57F8">
        <w:rPr>
          <w:rFonts w:ascii="標楷體" w:eastAsia="標楷體" w:hAnsi="標楷體"/>
          <w:b/>
          <w:sz w:val="28"/>
          <w:szCs w:val="28"/>
        </w:rPr>
        <w:t>11</w:t>
      </w:r>
      <w:r w:rsidR="0067275F">
        <w:rPr>
          <w:rFonts w:ascii="標楷體" w:eastAsia="標楷體" w:hAnsi="標楷體" w:hint="eastAsia"/>
          <w:b/>
          <w:sz w:val="28"/>
          <w:szCs w:val="28"/>
        </w:rPr>
        <w:t>5</w:t>
      </w:r>
      <w:r>
        <w:rPr>
          <w:rFonts w:ascii="標楷體" w:eastAsia="標楷體" w:hAnsi="標楷體"/>
          <w:b/>
          <w:sz w:val="28"/>
          <w:szCs w:val="28"/>
        </w:rPr>
        <w:t>年全民國防教育宣導教育活動資料紀錄表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148"/>
        <w:gridCol w:w="1487"/>
        <w:gridCol w:w="3239"/>
      </w:tblGrid>
      <w:tr w:rsidR="00DC414F" w:rsidTr="00840A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7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全民國防教育日(9月3日)宣導活動</w:t>
            </w:r>
          </w:p>
        </w:tc>
      </w:tr>
      <w:tr w:rsidR="00DC414F" w:rsidTr="00840A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7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67275F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年9月</w:t>
            </w:r>
            <w:r w:rsidR="0067275F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DC414F" w:rsidTr="00840A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主講人</w:t>
            </w:r>
          </w:p>
        </w:tc>
        <w:tc>
          <w:tcPr>
            <w:tcW w:w="7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6727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謝佩津主任</w:t>
            </w:r>
          </w:p>
        </w:tc>
      </w:tr>
      <w:tr w:rsidR="00653EFE" w:rsidTr="00840A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對象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全校師生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人數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6727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721</w:t>
            </w:r>
          </w:p>
        </w:tc>
      </w:tr>
      <w:tr w:rsidR="00DC414F" w:rsidTr="00840A11">
        <w:trPr>
          <w:cantSplit/>
          <w:trHeight w:val="18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宣 導（活動）綱 要</w:t>
            </w:r>
          </w:p>
        </w:tc>
        <w:tc>
          <w:tcPr>
            <w:tcW w:w="7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1 </w:t>
            </w:r>
            <w:r w:rsidR="00653EFE">
              <w:rPr>
                <w:rFonts w:ascii="標楷體" w:eastAsia="標楷體" w:hAnsi="標楷體"/>
              </w:rPr>
              <w:t>瞭解全民國防的內涵</w:t>
            </w:r>
            <w:r w:rsidR="00653EFE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認識基本防衛技能及具體實踐的行動能力</w:t>
            </w:r>
          </w:p>
          <w:p w:rsidR="00DC414F" w:rsidRDefault="00653EF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E03E06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涵養國家意識</w:t>
            </w:r>
            <w:r>
              <w:rPr>
                <w:rFonts w:ascii="標楷體" w:eastAsia="標楷體" w:hAnsi="標楷體" w:hint="eastAsia"/>
              </w:rPr>
              <w:t>，</w:t>
            </w:r>
            <w:r w:rsidR="00E03E06">
              <w:rPr>
                <w:rFonts w:ascii="標楷體" w:eastAsia="標楷體" w:hAnsi="標楷體"/>
              </w:rPr>
              <w:t>沒有國，哪有家？</w:t>
            </w:r>
          </w:p>
          <w:p w:rsidR="00DC414F" w:rsidRDefault="00653EF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E03E06">
              <w:rPr>
                <w:rFonts w:ascii="標楷體" w:eastAsia="標楷體" w:hAnsi="標楷體"/>
              </w:rPr>
              <w:t>.國家是全體國民的，不分男女老幼，大家共同守護。</w:t>
            </w:r>
          </w:p>
          <w:p w:rsidR="005C57F8" w:rsidRDefault="00653EF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5C57F8">
              <w:rPr>
                <w:rFonts w:ascii="標楷體" w:eastAsia="標楷體" w:hAnsi="標楷體" w:hint="eastAsia"/>
              </w:rPr>
              <w:t>.遇到困難，時刻冷靜，身心定淨。</w:t>
            </w:r>
          </w:p>
          <w:p w:rsidR="00653EFE" w:rsidRDefault="00653EFE" w:rsidP="006727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67275F">
              <w:rPr>
                <w:rFonts w:ascii="標楷體" w:eastAsia="標楷體" w:hAnsi="標楷體" w:hint="eastAsia"/>
              </w:rPr>
              <w:t>反毒反霸凌反詐騙，建立法治觀念，建立友善校園環境。</w:t>
            </w:r>
            <w:r w:rsidR="0067275F">
              <w:rPr>
                <w:rFonts w:ascii="標楷體" w:eastAsia="標楷體" w:hAnsi="標楷體"/>
              </w:rPr>
              <w:t xml:space="preserve"> </w:t>
            </w:r>
          </w:p>
        </w:tc>
      </w:tr>
      <w:tr w:rsidR="00DC414F" w:rsidTr="00840A11">
        <w:trPr>
          <w:cantSplit/>
          <w:trHeight w:val="413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  果  照  片</w:t>
            </w:r>
          </w:p>
        </w:tc>
        <w:tc>
          <w:tcPr>
            <w:tcW w:w="7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E03E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="00653EFE">
              <w:rPr>
                <w:rFonts w:ascii="標楷體" w:eastAsia="標楷體" w:hAnsi="標楷體" w:hint="eastAsia"/>
              </w:rPr>
              <w:t xml:space="preserve"> </w:t>
            </w:r>
            <w:r w:rsidR="0067275F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5543550" cy="415798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ALBUM_0904友善校園宣導_261007_31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0" cy="415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3EFE" w:rsidRDefault="00653EFE">
            <w:pPr>
              <w:rPr>
                <w:rFonts w:ascii="標楷體" w:eastAsia="標楷體" w:hAnsi="標楷體"/>
              </w:rPr>
            </w:pPr>
          </w:p>
          <w:p w:rsidR="00DC414F" w:rsidRDefault="00DC414F"/>
        </w:tc>
      </w:tr>
    </w:tbl>
    <w:p w:rsidR="00DC414F" w:rsidRDefault="00E03E06">
      <w:r>
        <w:rPr>
          <w:rFonts w:ascii="標楷體" w:eastAsia="標楷體" w:hAnsi="標楷體"/>
          <w:sz w:val="28"/>
          <w:szCs w:val="28"/>
        </w:rPr>
        <w:t xml:space="preserve">承辦人：黃玉妃          </w:t>
      </w:r>
      <w:r w:rsidR="005C57F8">
        <w:rPr>
          <w:rFonts w:ascii="標楷體" w:eastAsia="標楷體" w:hAnsi="標楷體"/>
          <w:sz w:val="28"/>
          <w:szCs w:val="28"/>
        </w:rPr>
        <w:t>主任：</w:t>
      </w:r>
      <w:r w:rsidR="00653EFE">
        <w:rPr>
          <w:rFonts w:ascii="標楷體" w:eastAsia="標楷體" w:hAnsi="標楷體" w:hint="eastAsia"/>
          <w:sz w:val="28"/>
          <w:szCs w:val="28"/>
        </w:rPr>
        <w:t>謝佩津</w:t>
      </w:r>
      <w:r>
        <w:rPr>
          <w:rFonts w:ascii="標楷體" w:eastAsia="標楷體" w:hAnsi="標楷體"/>
          <w:sz w:val="28"/>
          <w:szCs w:val="28"/>
        </w:rPr>
        <w:t xml:space="preserve">            校長：王有煌</w:t>
      </w:r>
    </w:p>
    <w:p w:rsidR="00D71C3F" w:rsidRDefault="00E03E06" w:rsidP="00821E77">
      <w:pPr>
        <w:pageBreakBefore/>
        <w:jc w:val="center"/>
      </w:pPr>
      <w:r>
        <w:rPr>
          <w:rFonts w:ascii="標楷體" w:eastAsia="標楷體" w:hAnsi="標楷體"/>
          <w:b/>
          <w:sz w:val="28"/>
          <w:szCs w:val="28"/>
        </w:rPr>
        <w:lastRenderedPageBreak/>
        <w:t>彰化縣南興國民小學11</w:t>
      </w:r>
      <w:r w:rsidR="0067275F">
        <w:rPr>
          <w:rFonts w:ascii="標楷體" w:eastAsia="標楷體" w:hAnsi="標楷體" w:hint="eastAsia"/>
          <w:b/>
          <w:sz w:val="28"/>
          <w:szCs w:val="28"/>
        </w:rPr>
        <w:t>5</w:t>
      </w:r>
      <w:r>
        <w:rPr>
          <w:rFonts w:ascii="標楷體" w:eastAsia="標楷體" w:hAnsi="標楷體"/>
          <w:b/>
          <w:sz w:val="28"/>
          <w:szCs w:val="28"/>
        </w:rPr>
        <w:t>年全民國防教育宣導教育活動資料紀錄表</w:t>
      </w:r>
    </w:p>
    <w:tbl>
      <w:tblPr>
        <w:tblW w:w="5147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"/>
        <w:gridCol w:w="3275"/>
        <w:gridCol w:w="1535"/>
        <w:gridCol w:w="3239"/>
      </w:tblGrid>
      <w:tr w:rsidR="00DC414F" w:rsidTr="00D71C3F">
        <w:trPr>
          <w:trHeight w:val="25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FF0AE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防</w:t>
            </w:r>
            <w:r>
              <w:rPr>
                <w:rFonts w:ascii="標楷體" w:eastAsia="標楷體" w:hAnsi="標楷體" w:hint="eastAsia"/>
              </w:rPr>
              <w:t>災</w:t>
            </w:r>
            <w:r w:rsidR="00E03E06">
              <w:rPr>
                <w:rFonts w:ascii="標楷體" w:eastAsia="標楷體" w:hAnsi="標楷體"/>
              </w:rPr>
              <w:t>演習成果</w:t>
            </w:r>
          </w:p>
        </w:tc>
      </w:tr>
      <w:tr w:rsidR="00DC414F" w:rsidTr="00D71C3F">
        <w:trPr>
          <w:trHeight w:val="26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D925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67275F">
              <w:rPr>
                <w:rFonts w:ascii="標楷體" w:eastAsia="標楷體" w:hAnsi="標楷體" w:hint="eastAsia"/>
              </w:rPr>
              <w:t>5</w:t>
            </w:r>
            <w:r w:rsidR="00E03E06">
              <w:rPr>
                <w:rFonts w:ascii="標楷體" w:eastAsia="標楷體" w:hAnsi="標楷體"/>
              </w:rPr>
              <w:t>年9月</w:t>
            </w:r>
            <w:r w:rsidR="0067275F">
              <w:rPr>
                <w:rFonts w:ascii="標楷體" w:eastAsia="標楷體" w:hAnsi="標楷體" w:hint="eastAsia"/>
              </w:rPr>
              <w:t>21</w:t>
            </w:r>
            <w:r w:rsidR="00E03E06">
              <w:rPr>
                <w:rFonts w:ascii="標楷體" w:eastAsia="標楷體" w:hAnsi="標楷體"/>
              </w:rPr>
              <w:t>日</w:t>
            </w:r>
          </w:p>
        </w:tc>
      </w:tr>
      <w:tr w:rsidR="00DC414F" w:rsidTr="00D71C3F">
        <w:trPr>
          <w:trHeight w:val="252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主持人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王有煌校長</w:t>
            </w:r>
          </w:p>
        </w:tc>
      </w:tr>
      <w:tr w:rsidR="0066237D" w:rsidTr="00D71C3F">
        <w:trPr>
          <w:trHeight w:val="26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對象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全校師生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人數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653EF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="00413668">
              <w:rPr>
                <w:rFonts w:ascii="標楷體" w:eastAsia="標楷體" w:hAnsi="標楷體" w:hint="eastAsia"/>
              </w:rPr>
              <w:t>20</w:t>
            </w:r>
          </w:p>
        </w:tc>
      </w:tr>
      <w:tr w:rsidR="00DC414F" w:rsidTr="00D71C3F">
        <w:trPr>
          <w:cantSplit/>
          <w:trHeight w:val="286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宣 導（活動）綱 要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spacing w:line="32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一、學生在教室或其他室內：(如圖書館、社團教室等)</w:t>
            </w:r>
          </w:p>
          <w:p w:rsidR="00DC414F" w:rsidRDefault="00E03E06">
            <w:pPr>
              <w:spacing w:line="320" w:lineRule="exact"/>
              <w:ind w:firstLine="16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(一)保持冷靜，立即就地避難。</w:t>
            </w:r>
          </w:p>
          <w:p w:rsidR="00DC414F" w:rsidRDefault="00E03E06">
            <w:pPr>
              <w:spacing w:line="320" w:lineRule="exact"/>
              <w:ind w:left="728" w:hanging="162"/>
            </w:pPr>
            <w:r>
              <w:rPr>
                <w:rFonts w:ascii="標楷體" w:eastAsia="標楷體" w:hAnsi="標楷體"/>
              </w:rPr>
              <w:t>1.就地避難的最重要原則就是保護頭</w:t>
            </w:r>
            <w:r>
              <w:rPr>
                <w:rFonts w:ascii="標楷體" w:eastAsia="標楷體" w:hAnsi="標楷體"/>
                <w:color w:val="000000"/>
              </w:rPr>
              <w:t>頸</w:t>
            </w:r>
            <w:r>
              <w:rPr>
                <w:rFonts w:ascii="標楷體" w:eastAsia="標楷體" w:hAnsi="標楷體"/>
              </w:rPr>
              <w:t>部及身體，並判斷是否有掉落物及倒塌物。</w:t>
            </w:r>
          </w:p>
          <w:p w:rsidR="00DC414F" w:rsidRDefault="00E03E06">
            <w:pPr>
              <w:spacing w:line="320" w:lineRule="exact"/>
              <w:ind w:left="728" w:hanging="16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2.地震避難掩護三要領：趴下、掩護、穩住，直到地震結束。</w:t>
            </w:r>
          </w:p>
          <w:p w:rsidR="00DC414F" w:rsidRDefault="00E03E06">
            <w:pPr>
              <w:spacing w:line="320" w:lineRule="exact"/>
              <w:ind w:left="547" w:hanging="40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(二)當地震稍歇時，應聽從師長指示，依平時規劃之緊急避難疏散路線，進行避難疏散。注意事項如下：</w:t>
            </w:r>
          </w:p>
          <w:p w:rsidR="00DC414F" w:rsidRDefault="00E03E06">
            <w:pPr>
              <w:spacing w:line="320" w:lineRule="exact"/>
              <w:ind w:left="731" w:hanging="16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1.可以用頭套、較輕的書包等具備緩衝保護功能的物品保護頭頸部，並依規劃路線疏散。</w:t>
            </w:r>
          </w:p>
          <w:p w:rsidR="00DC414F" w:rsidRDefault="00E03E06">
            <w:pPr>
              <w:spacing w:line="320" w:lineRule="exact"/>
              <w:ind w:left="731" w:hanging="16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2.遵守不推、不跑、不語三不原則：喧嘩、跑步，易引起慌亂、推擠，或造成意外，災時需冷靜應變，才能有效疏散。</w:t>
            </w:r>
          </w:p>
          <w:p w:rsidR="00DC414F" w:rsidRDefault="00E03E06">
            <w:pPr>
              <w:spacing w:line="320" w:lineRule="exact"/>
              <w:ind w:left="731" w:hanging="16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3.避難疏散路線規劃，應避開修建中或老舊的建物或走廊，並考量學生同時疏散流量，使疏散動線順暢，另外要特別協助低年級及特殊需求學生之避難疏散。</w:t>
            </w:r>
          </w:p>
          <w:p w:rsidR="00DC414F" w:rsidRDefault="00E03E06">
            <w:pPr>
              <w:tabs>
                <w:tab w:val="left" w:pos="567"/>
              </w:tabs>
              <w:spacing w:line="320" w:lineRule="exact"/>
              <w:ind w:left="688" w:hanging="40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(三)抵達操場（或其他安全疏散地點）後，各班導師應確實點名，確保每位同學皆已至安全地點，並安撫學生情緒。</w:t>
            </w:r>
          </w:p>
          <w:p w:rsidR="00DC414F" w:rsidRDefault="00E03E06">
            <w:pPr>
              <w:spacing w:line="320" w:lineRule="exact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/>
                <w:b/>
                <w:u w:val="single"/>
              </w:rPr>
              <w:t>※特別注意事項：</w:t>
            </w:r>
          </w:p>
          <w:p w:rsidR="00DC414F" w:rsidRDefault="00E03E06">
            <w:pPr>
              <w:spacing w:line="320" w:lineRule="exact"/>
              <w:ind w:left="689" w:hanging="40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(一)低年級學生或資源班學生應由專人引導或由鄰近老師負責帶領。</w:t>
            </w:r>
          </w:p>
          <w:p w:rsidR="00DC414F" w:rsidRDefault="00E03E06">
            <w:pPr>
              <w:spacing w:line="320" w:lineRule="exact"/>
              <w:ind w:left="605" w:hanging="322"/>
            </w:pPr>
            <w:r>
              <w:rPr>
                <w:rFonts w:ascii="標楷體" w:eastAsia="標楷體" w:hAnsi="標楷體"/>
              </w:rPr>
              <w:t>(二)在</w:t>
            </w:r>
            <w:r w:rsidR="00D925C1">
              <w:rPr>
                <w:rFonts w:ascii="標楷體" w:eastAsia="標楷體" w:hAnsi="標楷體" w:hint="eastAsia"/>
              </w:rPr>
              <w:t>自然教室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  <w:color w:val="000000"/>
              </w:rPr>
              <w:t>應立即保護頭頸部，找安全的掩護地方依地震避難掩護三要領就地避難，俟地震搖晃稍停後關閉火源、電源，</w:t>
            </w:r>
            <w:r>
              <w:rPr>
                <w:rFonts w:ascii="標楷體" w:eastAsia="標楷體" w:hAnsi="標楷體"/>
              </w:rPr>
              <w:t>進行疏散避難。</w:t>
            </w:r>
          </w:p>
          <w:p w:rsidR="00DC414F" w:rsidRDefault="00E03E06">
            <w:pPr>
              <w:spacing w:line="320" w:lineRule="exact"/>
              <w:ind w:left="605" w:hanging="3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(三)</w:t>
            </w:r>
            <w:r w:rsidR="00D925C1">
              <w:rPr>
                <w:rFonts w:ascii="標楷體" w:eastAsia="標楷體" w:hAnsi="標楷體"/>
              </w:rPr>
              <w:t>如在大型體育館</w:t>
            </w:r>
            <w:r>
              <w:rPr>
                <w:rFonts w:ascii="標楷體" w:eastAsia="標楷體" w:hAnsi="標楷體"/>
              </w:rPr>
              <w:t>或視聽教室，應注意是否有掉落物，先躲在座位下並保護頭頸部，等搖晃停止後再行疏散避難。</w:t>
            </w:r>
          </w:p>
          <w:p w:rsidR="00DC414F" w:rsidRDefault="00E03E06">
            <w:pPr>
              <w:spacing w:line="320" w:lineRule="exact"/>
              <w:ind w:left="605" w:hanging="3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(四)在建築物內需以防災頭套或書包保護頭頸部，但當離開建築物到空曠地後，可不必再以書包掩護，以利行動。</w:t>
            </w:r>
          </w:p>
          <w:p w:rsidR="00DC414F" w:rsidRDefault="00E03E06">
            <w:pPr>
              <w:spacing w:line="320" w:lineRule="exact"/>
              <w:ind w:left="605" w:hanging="32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(五)地震搖晃當中切勿要求學生開門與關閉電源，應於地震稍歇且進行疏散時，才能實施上述2項動作。</w:t>
            </w:r>
          </w:p>
          <w:p w:rsidR="00DC414F" w:rsidRDefault="00E03E06">
            <w:pPr>
              <w:spacing w:line="32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二、學生在室外：</w:t>
            </w:r>
          </w:p>
          <w:p w:rsidR="00DC414F" w:rsidRDefault="00E03E06">
            <w:pPr>
              <w:spacing w:line="320" w:lineRule="exact"/>
              <w:ind w:left="769" w:hanging="4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(一)保持冷靜，立即就地避難。</w:t>
            </w:r>
          </w:p>
          <w:p w:rsidR="00DC414F" w:rsidRDefault="00E03E06">
            <w:pPr>
              <w:spacing w:line="320" w:lineRule="exact"/>
              <w:ind w:left="1325" w:hanging="19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1.在走廊，應趴下，保護頭頸部，並注意是否有掉落物，當地震稍歇，可行動時應立即疏散至空地，或避難疏散地點。</w:t>
            </w:r>
          </w:p>
          <w:p w:rsidR="00DC414F" w:rsidRDefault="00E03E06">
            <w:pPr>
              <w:spacing w:line="320" w:lineRule="exact"/>
              <w:ind w:left="1325" w:hanging="192"/>
            </w:pPr>
            <w:r>
              <w:rPr>
                <w:rFonts w:ascii="標楷體" w:eastAsia="標楷體" w:hAnsi="標楷體"/>
              </w:rPr>
              <w:t>2.在操場，應趴下，</w:t>
            </w:r>
            <w:r>
              <w:rPr>
                <w:rFonts w:ascii="標楷體" w:eastAsia="標楷體" w:hAnsi="標楷體"/>
                <w:color w:val="000000"/>
              </w:rPr>
              <w:t>避開</w:t>
            </w:r>
            <w:r>
              <w:rPr>
                <w:rFonts w:ascii="標楷體" w:eastAsia="標楷體" w:hAnsi="標楷體"/>
              </w:rPr>
              <w:t>籃球架，當地震稍歇，可行動時應立即疏散至空地，或避難疏散地點。</w:t>
            </w:r>
          </w:p>
          <w:p w:rsidR="00DC414F" w:rsidRDefault="00E03E06">
            <w:pPr>
              <w:spacing w:line="320" w:lineRule="exact"/>
              <w:ind w:left="1325" w:hanging="19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3.千萬不要觸及掉落的電線。</w:t>
            </w:r>
          </w:p>
          <w:p w:rsidR="00DC414F" w:rsidRDefault="00E03E06" w:rsidP="0066237D">
            <w:pPr>
              <w:spacing w:line="320" w:lineRule="exact"/>
              <w:ind w:left="624" w:hangingChars="260" w:hanging="62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(二)抵達操場（或其他安全疏散地點）後，各班導師應確實點名，確保每位同學皆已至安全地點，並安撫學生情緒。</w:t>
            </w:r>
          </w:p>
        </w:tc>
      </w:tr>
      <w:tr w:rsidR="00DC414F" w:rsidTr="00D71C3F">
        <w:trPr>
          <w:cantSplit/>
          <w:trHeight w:val="3483"/>
        </w:trPr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成  果  照  片</w:t>
            </w: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1C3F" w:rsidRDefault="0067275F">
            <w:r>
              <w:rPr>
                <w:noProof/>
              </w:rPr>
              <w:drawing>
                <wp:inline distT="0" distB="0" distL="0" distR="0">
                  <wp:extent cx="5075555" cy="3807460"/>
                  <wp:effectExtent l="0" t="0" r="0" b="254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__64208913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555" cy="380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14F" w:rsidTr="00D71C3F">
        <w:trPr>
          <w:cantSplit/>
          <w:trHeight w:val="3483"/>
        </w:trPr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DC414F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1C3F" w:rsidRDefault="0067275F" w:rsidP="00D71C3F">
            <w:r>
              <w:rPr>
                <w:noProof/>
              </w:rPr>
              <w:drawing>
                <wp:inline distT="0" distB="0" distL="0" distR="0">
                  <wp:extent cx="5075555" cy="3807460"/>
                  <wp:effectExtent l="0" t="0" r="0" b="254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__54296629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555" cy="380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C3F" w:rsidTr="00D71C3F">
        <w:trPr>
          <w:cantSplit/>
          <w:trHeight w:val="556"/>
        </w:trPr>
        <w:tc>
          <w:tcPr>
            <w:tcW w:w="8976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1C3F" w:rsidRDefault="00D71C3F">
            <w:pPr>
              <w:rPr>
                <w:noProof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承辦人：黃玉妃          主任：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謝佩津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校長：王有煌</w:t>
            </w:r>
          </w:p>
        </w:tc>
      </w:tr>
    </w:tbl>
    <w:p w:rsidR="00DC414F" w:rsidRDefault="00E03E06">
      <w:pPr>
        <w:pageBreakBefore/>
      </w:pPr>
      <w:r>
        <w:rPr>
          <w:rFonts w:ascii="標楷體" w:eastAsia="標楷體" w:hAnsi="標楷體"/>
          <w:b/>
        </w:rPr>
        <w:lastRenderedPageBreak/>
        <w:t xml:space="preserve">附件二-3  </w:t>
      </w:r>
    </w:p>
    <w:p w:rsidR="00DC414F" w:rsidRDefault="00E03E06">
      <w:pPr>
        <w:jc w:val="center"/>
      </w:pPr>
      <w:r>
        <w:rPr>
          <w:rFonts w:ascii="標楷體" w:eastAsia="標楷體" w:hAnsi="標楷體"/>
          <w:b/>
          <w:sz w:val="28"/>
          <w:szCs w:val="28"/>
        </w:rPr>
        <w:t>彰化縣南興國民小學</w:t>
      </w:r>
      <w:r w:rsidR="00D925C1">
        <w:rPr>
          <w:rFonts w:ascii="標楷體" w:eastAsia="標楷體" w:hAnsi="標楷體"/>
          <w:b/>
          <w:sz w:val="28"/>
          <w:szCs w:val="28"/>
        </w:rPr>
        <w:t>11</w:t>
      </w:r>
      <w:r w:rsidR="0067275F">
        <w:rPr>
          <w:rFonts w:ascii="標楷體" w:eastAsia="標楷體" w:hAnsi="標楷體" w:hint="eastAsia"/>
          <w:b/>
          <w:sz w:val="28"/>
          <w:szCs w:val="28"/>
        </w:rPr>
        <w:t>5</w:t>
      </w:r>
      <w:r>
        <w:rPr>
          <w:rFonts w:ascii="標楷體" w:eastAsia="標楷體" w:hAnsi="標楷體"/>
          <w:b/>
          <w:sz w:val="28"/>
          <w:szCs w:val="28"/>
        </w:rPr>
        <w:t>年全民國防教育宣導教育活動資料紀錄表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2365"/>
        <w:gridCol w:w="1803"/>
        <w:gridCol w:w="3281"/>
      </w:tblGrid>
      <w:tr w:rsidR="00DC414F" w:rsidTr="00E8737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入班防震宣導</w:t>
            </w:r>
          </w:p>
        </w:tc>
      </w:tr>
      <w:tr w:rsidR="00DC414F" w:rsidTr="00E8737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6727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9/11</w:t>
            </w:r>
          </w:p>
        </w:tc>
      </w:tr>
      <w:tr w:rsidR="00DC414F" w:rsidTr="00E8737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主講人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6727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鄭暖誼組長</w:t>
            </w:r>
          </w:p>
        </w:tc>
      </w:tr>
      <w:tr w:rsidR="00DC414F" w:rsidTr="00E8737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對象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一年級學生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67275F" w:rsidP="006727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="00E03E06">
              <w:rPr>
                <w:rFonts w:ascii="標楷體" w:eastAsia="標楷體" w:hAnsi="標楷體"/>
              </w:rPr>
              <w:t>人</w:t>
            </w:r>
          </w:p>
        </w:tc>
      </w:tr>
      <w:tr w:rsidR="00DC414F" w:rsidTr="00E8737D">
        <w:trPr>
          <w:cantSplit/>
          <w:trHeight w:val="479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宣 導（活動）綱 要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14F" w:rsidRDefault="00E03E06">
            <w:pPr>
              <w:spacing w:line="36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一、學生在教室或其他室內：(如圖書館、社團教室、福利社等)</w:t>
            </w:r>
          </w:p>
          <w:p w:rsidR="00DC414F" w:rsidRDefault="00E03E06">
            <w:pPr>
              <w:spacing w:line="360" w:lineRule="exact"/>
              <w:ind w:firstLine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(一)保持冷靜，立即就地避難。</w:t>
            </w:r>
          </w:p>
          <w:p w:rsidR="00DC414F" w:rsidRDefault="00E03E06">
            <w:pPr>
              <w:spacing w:line="360" w:lineRule="exact"/>
              <w:ind w:left="748" w:hanging="182"/>
            </w:pPr>
            <w:r>
              <w:rPr>
                <w:rFonts w:ascii="標楷體" w:eastAsia="標楷體" w:hAnsi="標楷體"/>
              </w:rPr>
              <w:t>1.就地避難的最重要原則就是保護頭</w:t>
            </w:r>
            <w:r>
              <w:rPr>
                <w:rFonts w:ascii="標楷體" w:eastAsia="標楷體" w:hAnsi="標楷體"/>
                <w:color w:val="000000"/>
              </w:rPr>
              <w:t>頸</w:t>
            </w:r>
            <w:r>
              <w:rPr>
                <w:rFonts w:ascii="標楷體" w:eastAsia="標楷體" w:hAnsi="標楷體"/>
              </w:rPr>
              <w:t>部及身體，並判斷是否有掉落物及倒塌物。避難地點例如：</w:t>
            </w:r>
          </w:p>
          <w:p w:rsidR="00DC414F" w:rsidRDefault="00E03E06">
            <w:pPr>
              <w:spacing w:line="360" w:lineRule="exact"/>
              <w:ind w:left="890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(1)桌子下。(2)柱子旁。(3)水泥牆壁邊。</w:t>
            </w:r>
          </w:p>
          <w:p w:rsidR="00DC414F" w:rsidRDefault="00E03E06">
            <w:pPr>
              <w:spacing w:line="360" w:lineRule="exact"/>
              <w:ind w:left="748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2.避免選擇之地點：</w:t>
            </w:r>
          </w:p>
          <w:p w:rsidR="00DC414F" w:rsidRDefault="00E03E06">
            <w:pPr>
              <w:spacing w:line="360" w:lineRule="exact"/>
              <w:ind w:left="890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(1)窗戶旁、電燈、吊扇、投影機下。未經固定的書櫃、掃地櫃、飲水機或貨物櫃旁(下)。建物橫樑、黑板、公布欄下。</w:t>
            </w:r>
          </w:p>
          <w:p w:rsidR="00DC414F" w:rsidRDefault="00E03E06">
            <w:pPr>
              <w:spacing w:line="360" w:lineRule="exact"/>
              <w:ind w:left="748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3.地震避難掩護三要領：趴下、掩護、穩住，直到地震結束。</w:t>
            </w:r>
          </w:p>
          <w:p w:rsidR="00DC414F" w:rsidRDefault="00E03E06">
            <w:pPr>
              <w:spacing w:line="360" w:lineRule="exact"/>
              <w:ind w:left="748" w:hanging="182"/>
            </w:pPr>
            <w:r>
              <w:rPr>
                <w:rFonts w:ascii="標楷體" w:eastAsia="標楷體" w:hAnsi="標楷體"/>
              </w:rPr>
              <w:t>4.躲在桌下時，應趴下</w:t>
            </w:r>
            <w:r>
              <w:rPr>
                <w:rFonts w:ascii="標楷體" w:eastAsia="標楷體" w:hAnsi="標楷體"/>
                <w:color w:val="000000"/>
              </w:rPr>
              <w:t>，且雙手握住桌腳，以桌子掩護並穩住身體，</w:t>
            </w:r>
            <w:r>
              <w:rPr>
                <w:rFonts w:ascii="標楷體" w:eastAsia="標楷體" w:hAnsi="標楷體"/>
              </w:rPr>
              <w:t>如此當地震發生時，可隨地面移動，並形成屏障防護電燈、吊扇或天花板、水泥碎片等掉落的傷害。</w:t>
            </w:r>
          </w:p>
          <w:p w:rsidR="00DC414F" w:rsidRDefault="00E03E06">
            <w:pPr>
              <w:spacing w:line="360" w:lineRule="exact"/>
              <w:ind w:left="598" w:hanging="45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(二)當地震稍歇時，應聽從師長指示，依平時規劃之緊急避難疏散路線，進行避難疏散。注意事項如下：</w:t>
            </w:r>
          </w:p>
          <w:p w:rsidR="00DC414F" w:rsidRDefault="00E03E06">
            <w:pPr>
              <w:spacing w:line="360" w:lineRule="exact"/>
              <w:ind w:left="751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1.可以用頭套、較輕的書包等具備緩衝保護功能的物品保護頭頸部，並依規劃路線疏散。</w:t>
            </w:r>
          </w:p>
          <w:p w:rsidR="00DC414F" w:rsidRDefault="00E03E06">
            <w:pPr>
              <w:spacing w:line="360" w:lineRule="exact"/>
              <w:ind w:left="751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2.遵守不推、不跑、不語三不原則：喧嘩、跑步，易引起慌亂、推擠，或造成意外，災時需冷靜應變，才能有效疏散。</w:t>
            </w:r>
          </w:p>
          <w:p w:rsidR="00DC414F" w:rsidRDefault="00E03E06">
            <w:pPr>
              <w:spacing w:line="360" w:lineRule="exact"/>
              <w:ind w:left="751" w:hanging="18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3.避難疏散路線規劃，應避開修建中或老舊的建物或走廊，並考量學生同時疏散流量，使疏散動線順暢，另外要特別協助低年級及特殊需求學生之避難疏散。</w:t>
            </w:r>
          </w:p>
          <w:p w:rsidR="00DC414F" w:rsidRDefault="00DC414F">
            <w:pPr>
              <w:tabs>
                <w:tab w:val="left" w:pos="567"/>
              </w:tabs>
              <w:spacing w:line="360" w:lineRule="exact"/>
              <w:ind w:left="738" w:hanging="455"/>
              <w:rPr>
                <w:rFonts w:ascii="標楷體" w:eastAsia="標楷體" w:hAnsi="標楷體"/>
              </w:rPr>
            </w:pPr>
          </w:p>
        </w:tc>
      </w:tr>
      <w:tr w:rsidR="00DC414F" w:rsidTr="00E8737D">
        <w:trPr>
          <w:cantSplit/>
          <w:trHeight w:val="276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03E0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  果  照  片</w:t>
            </w:r>
          </w:p>
        </w:tc>
        <w:tc>
          <w:tcPr>
            <w:tcW w:w="7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414F" w:rsidRDefault="00E8737D">
            <w:pPr>
              <w:jc w:val="center"/>
            </w:pPr>
            <w:r>
              <w:rPr>
                <w:rFonts w:hint="eastAsia"/>
              </w:rPr>
              <w:t xml:space="preserve">   </w:t>
            </w:r>
            <w:r w:rsidR="0067275F">
              <w:rPr>
                <w:noProof/>
              </w:rPr>
              <w:drawing>
                <wp:inline distT="0" distB="0" distL="0" distR="0">
                  <wp:extent cx="2225216" cy="1668988"/>
                  <wp:effectExtent l="0" t="0" r="3810" b="762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2026 115 .09.11 一乙防災宣導_260911_1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66" cy="171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275F">
              <w:t xml:space="preserve">  </w:t>
            </w:r>
            <w:r w:rsidR="0067275F">
              <w:rPr>
                <w:noProof/>
              </w:rPr>
              <w:drawing>
                <wp:inline distT="0" distB="0" distL="0" distR="0">
                  <wp:extent cx="2220858" cy="1665718"/>
                  <wp:effectExtent l="0" t="0" r="825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1843230_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880" cy="167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414F" w:rsidRDefault="00E03E0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承辦人：黃玉妃          </w:t>
      </w:r>
      <w:r w:rsidR="0066237D">
        <w:rPr>
          <w:rFonts w:ascii="標楷體" w:eastAsia="標楷體" w:hAnsi="標楷體"/>
          <w:sz w:val="28"/>
          <w:szCs w:val="28"/>
        </w:rPr>
        <w:t>主任：</w:t>
      </w:r>
      <w:r w:rsidR="00653EFE">
        <w:rPr>
          <w:rFonts w:ascii="標楷體" w:eastAsia="標楷體" w:hAnsi="標楷體" w:hint="eastAsia"/>
          <w:sz w:val="28"/>
          <w:szCs w:val="28"/>
        </w:rPr>
        <w:t>謝佩津</w:t>
      </w:r>
      <w:r>
        <w:rPr>
          <w:rFonts w:ascii="標楷體" w:eastAsia="標楷體" w:hAnsi="標楷體"/>
          <w:sz w:val="28"/>
          <w:szCs w:val="28"/>
        </w:rPr>
        <w:t xml:space="preserve">            校長：王有煌</w:t>
      </w:r>
    </w:p>
    <w:p w:rsidR="00840A11" w:rsidRDefault="00840A11" w:rsidP="00653EFE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653EFE" w:rsidRDefault="00653EFE" w:rsidP="00653EFE">
      <w:pPr>
        <w:jc w:val="center"/>
      </w:pPr>
      <w:r>
        <w:rPr>
          <w:rFonts w:ascii="標楷體" w:eastAsia="標楷體" w:hAnsi="標楷體"/>
          <w:b/>
          <w:sz w:val="28"/>
          <w:szCs w:val="28"/>
        </w:rPr>
        <w:lastRenderedPageBreak/>
        <w:t>彰化縣南興國民小學11</w:t>
      </w:r>
      <w:r w:rsidR="0067275F">
        <w:rPr>
          <w:rFonts w:ascii="標楷體" w:eastAsia="標楷體" w:hAnsi="標楷體"/>
          <w:b/>
          <w:sz w:val="28"/>
          <w:szCs w:val="28"/>
        </w:rPr>
        <w:t>5</w:t>
      </w:r>
      <w:r>
        <w:rPr>
          <w:rFonts w:ascii="標楷體" w:eastAsia="標楷體" w:hAnsi="標楷體"/>
          <w:b/>
          <w:sz w:val="28"/>
          <w:szCs w:val="28"/>
        </w:rPr>
        <w:t>年全民國防教育宣導教育活動資料紀錄表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6"/>
        <w:gridCol w:w="3269"/>
        <w:gridCol w:w="1472"/>
        <w:gridCol w:w="3213"/>
      </w:tblGrid>
      <w:tr w:rsidR="00E8737D" w:rsidTr="0031467E"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Default="00413668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防災</w:t>
            </w:r>
            <w:r w:rsidR="00FF0AE7">
              <w:rPr>
                <w:rFonts w:ascii="標楷體" w:eastAsia="標楷體" w:hAnsi="標楷體" w:hint="eastAsia"/>
              </w:rPr>
              <w:t>講座</w:t>
            </w:r>
          </w:p>
        </w:tc>
      </w:tr>
      <w:tr w:rsidR="00E8737D" w:rsidTr="0031467E"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Default="00653EFE" w:rsidP="006727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67275F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</w:rPr>
              <w:t>年9月</w:t>
            </w:r>
            <w:r w:rsidR="00AF6E64">
              <w:rPr>
                <w:rFonts w:ascii="標楷體" w:eastAsia="標楷體" w:hAnsi="標楷體"/>
              </w:rPr>
              <w:t>18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E8737D" w:rsidTr="0031467E"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主講人</w:t>
            </w:r>
          </w:p>
        </w:tc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Default="007D687F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謝佩津主任</w:t>
            </w:r>
          </w:p>
        </w:tc>
      </w:tr>
      <w:tr w:rsidR="008D196D" w:rsidTr="0031467E"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對象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全校師生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人數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Default="00653EFE" w:rsidP="0031467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="00413668">
              <w:rPr>
                <w:rFonts w:ascii="標楷體" w:eastAsia="標楷體" w:hAnsi="標楷體" w:hint="eastAsia"/>
              </w:rPr>
              <w:t>20</w:t>
            </w:r>
          </w:p>
        </w:tc>
      </w:tr>
      <w:tr w:rsidR="00E8737D" w:rsidTr="0031467E">
        <w:trPr>
          <w:cantSplit/>
          <w:trHeight w:val="1801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宣 導（活動）綱 要</w:t>
            </w:r>
          </w:p>
        </w:tc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53EFE" w:rsidRPr="00E8737D" w:rsidRDefault="00E8737D" w:rsidP="00E8737D">
            <w:pPr>
              <w:pStyle w:val="ab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E8737D">
              <w:rPr>
                <w:rFonts w:ascii="標楷體" w:eastAsia="標楷體" w:hAnsi="標楷體" w:hint="eastAsia"/>
              </w:rPr>
              <w:t>地震來時，趴下掩護穩住。地震停止空隙不推、不跑、不語，盡速到空地避難。</w:t>
            </w:r>
          </w:p>
          <w:p w:rsidR="00E8737D" w:rsidRDefault="00E8737D" w:rsidP="00FF0AE7">
            <w:pPr>
              <w:pStyle w:val="ab"/>
              <w:numPr>
                <w:ilvl w:val="0"/>
                <w:numId w:val="1"/>
              </w:numPr>
              <w:ind w:leftChars="38" w:left="451"/>
              <w:rPr>
                <w:rFonts w:ascii="標楷體" w:eastAsia="標楷體" w:hAnsi="標楷體"/>
              </w:rPr>
            </w:pPr>
            <w:r w:rsidRPr="0071621D">
              <w:rPr>
                <w:rFonts w:ascii="標楷體" w:eastAsia="標楷體" w:hAnsi="標楷體" w:hint="eastAsia"/>
              </w:rPr>
              <w:t>災害不分地區、年齡，災害來時時要有自保能力，務必盡速離開建築物。</w:t>
            </w:r>
            <w:bookmarkStart w:id="0" w:name="_GoBack"/>
            <w:bookmarkEnd w:id="0"/>
          </w:p>
        </w:tc>
      </w:tr>
      <w:tr w:rsidR="00E8737D" w:rsidTr="0031467E">
        <w:trPr>
          <w:cantSplit/>
          <w:trHeight w:val="4131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  果  照  片</w:t>
            </w:r>
          </w:p>
        </w:tc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53EFE" w:rsidRDefault="00653EFE" w:rsidP="0031467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8D196D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5015036" cy="3761564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20250924防災講座_251015_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1052" cy="378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687F" w:rsidRDefault="007D687F" w:rsidP="0031467E">
            <w:pPr>
              <w:rPr>
                <w:rFonts w:ascii="標楷體" w:eastAsia="標楷體" w:hAnsi="標楷體"/>
              </w:rPr>
            </w:pPr>
          </w:p>
          <w:p w:rsidR="00653EFE" w:rsidRDefault="00653EFE" w:rsidP="0031467E">
            <w:pPr>
              <w:rPr>
                <w:rFonts w:ascii="標楷體" w:eastAsia="標楷體" w:hAnsi="標楷體"/>
              </w:rPr>
            </w:pPr>
          </w:p>
          <w:p w:rsidR="00653EFE" w:rsidRDefault="00653EFE" w:rsidP="0031467E"/>
        </w:tc>
      </w:tr>
    </w:tbl>
    <w:p w:rsidR="00653EFE" w:rsidRDefault="00653EFE">
      <w:r>
        <w:rPr>
          <w:rFonts w:ascii="標楷體" w:eastAsia="標楷體" w:hAnsi="標楷體"/>
          <w:sz w:val="28"/>
          <w:szCs w:val="28"/>
        </w:rPr>
        <w:t>承辦人：黃玉妃          主任：</w:t>
      </w:r>
      <w:r>
        <w:rPr>
          <w:rFonts w:ascii="標楷體" w:eastAsia="標楷體" w:hAnsi="標楷體" w:hint="eastAsia"/>
          <w:sz w:val="28"/>
          <w:szCs w:val="28"/>
        </w:rPr>
        <w:t>謝佩津</w:t>
      </w:r>
      <w:r>
        <w:rPr>
          <w:rFonts w:ascii="標楷體" w:eastAsia="標楷體" w:hAnsi="標楷體"/>
          <w:sz w:val="28"/>
          <w:szCs w:val="28"/>
        </w:rPr>
        <w:t xml:space="preserve">            校長：王有煌</w:t>
      </w:r>
    </w:p>
    <w:sectPr w:rsidR="00653EFE">
      <w:footerReference w:type="default" r:id="rId13"/>
      <w:pgSz w:w="11906" w:h="16838"/>
      <w:pgMar w:top="1134" w:right="1588" w:bottom="1134" w:left="1588" w:header="851" w:footer="794" w:gutter="0"/>
      <w:cols w:space="720"/>
      <w:docGrid w:type="lines" w:linePitch="5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C69" w:rsidRDefault="00917C69">
      <w:r>
        <w:separator/>
      </w:r>
    </w:p>
  </w:endnote>
  <w:endnote w:type="continuationSeparator" w:id="0">
    <w:p w:rsidR="00917C69" w:rsidRDefault="0091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D3A" w:rsidRDefault="00E03E06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840A11">
      <w:rPr>
        <w:noProof/>
        <w:lang w:val="zh-TW"/>
      </w:rPr>
      <w:t>5</w:t>
    </w:r>
    <w:r>
      <w:rPr>
        <w:lang w:val="zh-TW"/>
      </w:rPr>
      <w:fldChar w:fldCharType="end"/>
    </w:r>
  </w:p>
  <w:p w:rsidR="00E93D3A" w:rsidRDefault="00917C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C69" w:rsidRDefault="00917C69">
      <w:r>
        <w:rPr>
          <w:color w:val="000000"/>
        </w:rPr>
        <w:separator/>
      </w:r>
    </w:p>
  </w:footnote>
  <w:footnote w:type="continuationSeparator" w:id="0">
    <w:p w:rsidR="00917C69" w:rsidRDefault="0091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4645F"/>
    <w:multiLevelType w:val="hybridMultilevel"/>
    <w:tmpl w:val="1A22EDBE"/>
    <w:lvl w:ilvl="0" w:tplc="5A7CAAE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4F"/>
    <w:rsid w:val="000C12B0"/>
    <w:rsid w:val="001F3040"/>
    <w:rsid w:val="002244FB"/>
    <w:rsid w:val="002A3653"/>
    <w:rsid w:val="002D4F04"/>
    <w:rsid w:val="003A13E4"/>
    <w:rsid w:val="00413668"/>
    <w:rsid w:val="0042230E"/>
    <w:rsid w:val="00435B26"/>
    <w:rsid w:val="004951C5"/>
    <w:rsid w:val="005C57F8"/>
    <w:rsid w:val="005F115D"/>
    <w:rsid w:val="00653EFE"/>
    <w:rsid w:val="0066237D"/>
    <w:rsid w:val="0067275F"/>
    <w:rsid w:val="006A3042"/>
    <w:rsid w:val="0071621D"/>
    <w:rsid w:val="007D687F"/>
    <w:rsid w:val="00821E77"/>
    <w:rsid w:val="0082554D"/>
    <w:rsid w:val="00840A11"/>
    <w:rsid w:val="008D196D"/>
    <w:rsid w:val="00917C69"/>
    <w:rsid w:val="00AF6E64"/>
    <w:rsid w:val="00D12208"/>
    <w:rsid w:val="00D71C3F"/>
    <w:rsid w:val="00D925C1"/>
    <w:rsid w:val="00DC414F"/>
    <w:rsid w:val="00E03E06"/>
    <w:rsid w:val="00E8737D"/>
    <w:rsid w:val="00FF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7E79A5-526D-46F1-B2E9-CC53A072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E8737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訂定「臺北縣政府推動『全民國防教育法』作業實施計畫」</dc:title>
  <dc:creator>Statue of Liberty</dc:creator>
  <cp:lastModifiedBy>user</cp:lastModifiedBy>
  <cp:revision>6</cp:revision>
  <cp:lastPrinted>2016-01-19T00:47:00Z</cp:lastPrinted>
  <dcterms:created xsi:type="dcterms:W3CDTF">2025-10-15T08:58:00Z</dcterms:created>
  <dcterms:modified xsi:type="dcterms:W3CDTF">2026-10-08T04:49:00Z</dcterms:modified>
</cp:coreProperties>
</file>